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E5B34" w14:textId="2B186EFE" w:rsidR="001C0CF0" w:rsidRPr="007B36FF" w:rsidRDefault="007B36FF">
      <w:pPr>
        <w:rPr>
          <w:b/>
          <w:bCs/>
        </w:rPr>
      </w:pPr>
      <w:r w:rsidRPr="007B36FF">
        <w:rPr>
          <w:b/>
          <w:bCs/>
        </w:rPr>
        <w:t>Exam Questions:</w:t>
      </w:r>
    </w:p>
    <w:p w14:paraId="6366BED8" w14:textId="77B443A0" w:rsidR="007B36FF" w:rsidRPr="007B36FF" w:rsidRDefault="007B36FF">
      <w:pPr>
        <w:rPr>
          <w:b/>
          <w:bCs/>
        </w:rPr>
      </w:pPr>
    </w:p>
    <w:p w14:paraId="2E403956" w14:textId="036FEA0B" w:rsidR="006D6C81" w:rsidRDefault="006D6C81">
      <w:pPr>
        <w:rPr>
          <w:b/>
          <w:bCs/>
        </w:rPr>
      </w:pPr>
      <w:r>
        <w:rPr>
          <w:b/>
          <w:bCs/>
        </w:rPr>
        <w:t xml:space="preserve">Key Branches in Stylistics </w:t>
      </w:r>
    </w:p>
    <w:p w14:paraId="65938808" w14:textId="70E45A7A" w:rsidR="007B36FF" w:rsidRPr="007B36FF" w:rsidRDefault="007B36FF">
      <w:pPr>
        <w:rPr>
          <w:b/>
          <w:bCs/>
        </w:rPr>
      </w:pPr>
      <w:r w:rsidRPr="007B36FF">
        <w:rPr>
          <w:b/>
          <w:bCs/>
        </w:rPr>
        <w:t xml:space="preserve">Aims and perspective of stylistics </w:t>
      </w:r>
    </w:p>
    <w:p w14:paraId="080309F4" w14:textId="6BCE0161" w:rsidR="007B36FF" w:rsidRPr="007B36FF" w:rsidRDefault="007B36FF">
      <w:pPr>
        <w:rPr>
          <w:b/>
          <w:bCs/>
        </w:rPr>
      </w:pPr>
      <w:r w:rsidRPr="007B36FF">
        <w:rPr>
          <w:b/>
          <w:bCs/>
        </w:rPr>
        <w:t>Literature as a text</w:t>
      </w:r>
      <w:bookmarkStart w:id="0" w:name="_GoBack"/>
      <w:bookmarkEnd w:id="0"/>
    </w:p>
    <w:p w14:paraId="5917C732" w14:textId="261F98C6" w:rsidR="007B36FF" w:rsidRPr="007B36FF" w:rsidRDefault="007B36FF">
      <w:pPr>
        <w:rPr>
          <w:b/>
          <w:bCs/>
        </w:rPr>
      </w:pPr>
      <w:r w:rsidRPr="007B36FF">
        <w:rPr>
          <w:b/>
          <w:bCs/>
        </w:rPr>
        <w:t>Literature as Discourse</w:t>
      </w:r>
    </w:p>
    <w:p w14:paraId="2534A69E" w14:textId="0EF30757" w:rsidR="007B36FF" w:rsidRPr="007B36FF" w:rsidRDefault="007B36FF">
      <w:pPr>
        <w:rPr>
          <w:b/>
          <w:bCs/>
        </w:rPr>
      </w:pPr>
      <w:r w:rsidRPr="007B36FF">
        <w:rPr>
          <w:b/>
          <w:bCs/>
        </w:rPr>
        <w:t>The nature of Literary Communication</w:t>
      </w:r>
    </w:p>
    <w:p w14:paraId="1C6D3F3E" w14:textId="0054C9FD" w:rsidR="007B36FF" w:rsidRDefault="007B36FF">
      <w:pPr>
        <w:rPr>
          <w:b/>
          <w:bCs/>
        </w:rPr>
      </w:pPr>
      <w:r w:rsidRPr="007B36FF">
        <w:rPr>
          <w:b/>
          <w:bCs/>
        </w:rPr>
        <w:t>Literature as Subject and Discipline</w:t>
      </w:r>
    </w:p>
    <w:p w14:paraId="4FD58DB4" w14:textId="4EAA2555" w:rsidR="007B36FF" w:rsidRDefault="007B36FF">
      <w:pPr>
        <w:rPr>
          <w:b/>
          <w:bCs/>
        </w:rPr>
      </w:pPr>
    </w:p>
    <w:p w14:paraId="7067082A" w14:textId="77777777" w:rsidR="007B36FF" w:rsidRPr="007B36FF" w:rsidRDefault="007B36FF">
      <w:pPr>
        <w:rPr>
          <w:b/>
          <w:bCs/>
        </w:rPr>
      </w:pPr>
    </w:p>
    <w:p w14:paraId="7C8CCDB7" w14:textId="77777777" w:rsidR="007B36FF" w:rsidRDefault="007B36FF"/>
    <w:p w14:paraId="48AC1BDC" w14:textId="77777777" w:rsidR="007B36FF" w:rsidRDefault="007B36FF"/>
    <w:p w14:paraId="30E17344" w14:textId="540FC554" w:rsidR="007B36FF" w:rsidRDefault="007B36FF"/>
    <w:p w14:paraId="7C12083F" w14:textId="77777777" w:rsidR="007B36FF" w:rsidRDefault="007B36FF"/>
    <w:sectPr w:rsidR="007B36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6FF"/>
    <w:rsid w:val="000B1712"/>
    <w:rsid w:val="001C0CF0"/>
    <w:rsid w:val="006D6C81"/>
    <w:rsid w:val="007B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7DF95"/>
  <w15:chartTrackingRefBased/>
  <w15:docId w15:val="{41CEAC5C-5B56-4FC0-83EC-DF0A3A65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jaisal hussain</dc:creator>
  <cp:keywords/>
  <dc:description/>
  <cp:lastModifiedBy>jaisal hussain</cp:lastModifiedBy>
  <cp:revision>1</cp:revision>
  <dcterms:created xsi:type="dcterms:W3CDTF">2020-04-03T16:37:00Z</dcterms:created>
  <dcterms:modified xsi:type="dcterms:W3CDTF">2020-04-03T16:49:00Z</dcterms:modified>
</cp:coreProperties>
</file>